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60204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0688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DE7B4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296"/>
      </w:tblGrid>
      <w:tr w:rsidR="00DE7B4E" w:rsidRPr="008F2FA1" w:rsidTr="0041200A">
        <w:trPr>
          <w:trHeight w:val="653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2054C4">
              <w:t>Об итогах работы Думы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26DF5" w:rsidRDefault="00602046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10.00-10-20</w:t>
            </w:r>
          </w:p>
        </w:tc>
      </w:tr>
      <w:tr w:rsidR="00DE7B4E" w:rsidRPr="008F2FA1" w:rsidTr="0041200A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506881">
              <w:t>Об утверждении перспективного плана работы Думы Немского муниципального округа на 2025 год</w:t>
            </w:r>
          </w:p>
        </w:tc>
        <w:tc>
          <w:tcPr>
            <w:tcW w:w="2296" w:type="dxa"/>
          </w:tcPr>
          <w:p w:rsidR="00DE7B4E" w:rsidRDefault="00602046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10.20-10.25</w:t>
            </w:r>
          </w:p>
        </w:tc>
      </w:tr>
      <w:tr w:rsidR="00DE7B4E" w:rsidRPr="008F2FA1" w:rsidTr="0041200A">
        <w:trPr>
          <w:trHeight w:val="970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Об отчете Контрольно-счетной комиссии Немского муниципального округа о результатах своей деятельности за 2024 год</w:t>
            </w:r>
          </w:p>
        </w:tc>
        <w:tc>
          <w:tcPr>
            <w:tcW w:w="2296" w:type="dxa"/>
          </w:tcPr>
          <w:p w:rsidR="00DE7B4E" w:rsidRPr="006B6709" w:rsidRDefault="00602046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10.25-10.40</w:t>
            </w:r>
          </w:p>
        </w:tc>
      </w:tr>
      <w:tr w:rsidR="00DE7B4E" w:rsidRPr="008F2FA1" w:rsidTr="0041200A">
        <w:trPr>
          <w:trHeight w:val="1551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DC3F17" w:rsidRDefault="00DE7B4E" w:rsidP="00DE7B4E">
            <w:r w:rsidRPr="00DC3F17"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</w:tc>
        <w:tc>
          <w:tcPr>
            <w:tcW w:w="2296" w:type="dxa"/>
          </w:tcPr>
          <w:p w:rsidR="00DE7B4E" w:rsidRDefault="00602046" w:rsidP="00602046">
            <w:r>
              <w:t>10.40-10.45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 работе комиссии по делам несовершеннолетних и защите их прав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B6709" w:rsidRDefault="00602046" w:rsidP="00602046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10.45-11.00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>
              <w:t>О внесении изменений в решение Думы Немского муниципального округа от 17.12.2021 № 4/57</w:t>
            </w:r>
          </w:p>
        </w:tc>
        <w:tc>
          <w:tcPr>
            <w:tcW w:w="2296" w:type="dxa"/>
          </w:tcPr>
          <w:p w:rsidR="00DE7B4E" w:rsidRDefault="00602046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11.00-11.05</w:t>
            </w:r>
            <w:bookmarkStart w:id="0" w:name="_GoBack"/>
            <w:bookmarkEnd w:id="0"/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54C4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00A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06881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2046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E7B4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E2B55-B534-4BEF-A011-62953B87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2025-01-17T07:03:00Z</cp:lastPrinted>
  <dcterms:created xsi:type="dcterms:W3CDTF">2025-01-28T05:18:00Z</dcterms:created>
  <dcterms:modified xsi:type="dcterms:W3CDTF">2025-01-28T05:18:00Z</dcterms:modified>
</cp:coreProperties>
</file>